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2E75" w14:textId="77777777" w:rsidR="00664768" w:rsidRDefault="00664768">
      <w:pPr>
        <w:pStyle w:val="BodyA"/>
        <w:jc w:val="both"/>
        <w:rPr>
          <w:sz w:val="20"/>
          <w:szCs w:val="20"/>
        </w:rPr>
      </w:pPr>
    </w:p>
    <w:p w14:paraId="24E43498" w14:textId="77777777" w:rsidR="00664768" w:rsidRDefault="00664768">
      <w:pPr>
        <w:pStyle w:val="BodyA"/>
        <w:jc w:val="both"/>
        <w:rPr>
          <w:sz w:val="20"/>
          <w:szCs w:val="20"/>
        </w:rPr>
      </w:pPr>
    </w:p>
    <w:p w14:paraId="61C268E2" w14:textId="77777777" w:rsidR="00664768" w:rsidRDefault="00A915D0">
      <w:pPr>
        <w:pStyle w:val="BodyA"/>
        <w:jc w:val="both"/>
      </w:pPr>
      <w:r>
        <w:rPr>
          <w:lang w:val="en-US"/>
        </w:rPr>
        <w:t>REPUBLIC OF THE PHILIPPINES)</w:t>
      </w:r>
    </w:p>
    <w:p w14:paraId="7A3E92BF" w14:textId="77777777" w:rsidR="00664768" w:rsidRDefault="00A915D0">
      <w:pPr>
        <w:pStyle w:val="BodyA"/>
        <w:jc w:val="both"/>
      </w:pPr>
      <w:r>
        <w:rPr>
          <w:lang w:val="en-US"/>
        </w:rPr>
        <w:t xml:space="preserve">                </w:t>
      </w:r>
      <w:r>
        <w:tab/>
      </w:r>
      <w:r>
        <w:tab/>
        <w:t xml:space="preserve">          </w:t>
      </w:r>
      <w:r>
        <w:rPr>
          <w:lang w:val="en-US"/>
        </w:rPr>
        <w:t xml:space="preserve">       </w:t>
      </w:r>
      <w:r>
        <w:t xml:space="preserve">      )</w:t>
      </w:r>
      <w:r>
        <w:rPr>
          <w:lang w:val="en-US"/>
        </w:rPr>
        <w:t xml:space="preserve"> SS.</w:t>
      </w:r>
    </w:p>
    <w:p w14:paraId="4D9091C3" w14:textId="77777777" w:rsidR="00664768" w:rsidRDefault="00A915D0">
      <w:pPr>
        <w:pStyle w:val="BodyA"/>
        <w:jc w:val="both"/>
      </w:pPr>
      <w:r>
        <w:t xml:space="preserve">  </w:t>
      </w:r>
    </w:p>
    <w:p w14:paraId="3E34C0BA" w14:textId="77777777" w:rsidR="00664768" w:rsidRDefault="00664768">
      <w:pPr>
        <w:pStyle w:val="BodyA"/>
        <w:jc w:val="both"/>
      </w:pPr>
    </w:p>
    <w:p w14:paraId="08D28613" w14:textId="77777777" w:rsidR="00664768" w:rsidRDefault="00A915D0">
      <w:pPr>
        <w:pStyle w:val="BodyA"/>
        <w:jc w:val="center"/>
      </w:pPr>
      <w:r>
        <w:rPr>
          <w:b/>
          <w:bCs/>
          <w:u w:val="single"/>
          <w:lang w:val="en-US"/>
        </w:rPr>
        <w:t>SECRETARY</w:t>
      </w:r>
      <w:r>
        <w:rPr>
          <w:b/>
          <w:bCs/>
          <w:u w:val="single"/>
          <w:rtl/>
        </w:rPr>
        <w:t>’</w:t>
      </w:r>
      <w:r>
        <w:rPr>
          <w:b/>
          <w:bCs/>
          <w:u w:val="single"/>
          <w:lang w:val="de-DE"/>
        </w:rPr>
        <w:t>S CERTIFICATE</w:t>
      </w:r>
    </w:p>
    <w:p w14:paraId="0F6E4CF7" w14:textId="77777777" w:rsidR="00664768" w:rsidRDefault="00664768">
      <w:pPr>
        <w:pStyle w:val="BodyA"/>
        <w:jc w:val="both"/>
      </w:pPr>
    </w:p>
    <w:p w14:paraId="158B4CD7" w14:textId="77777777" w:rsidR="00664768" w:rsidRDefault="00A915D0">
      <w:pPr>
        <w:pStyle w:val="BodyA"/>
        <w:jc w:val="both"/>
      </w:pPr>
      <w:r>
        <w:rPr>
          <w:lang w:val="en-US"/>
        </w:rPr>
        <w:t xml:space="preserve">          I, </w:t>
      </w:r>
      <w:r>
        <w:rPr>
          <w:shd w:val="clear" w:color="auto" w:fill="FEFB00"/>
          <w:lang w:val="en-US"/>
        </w:rPr>
        <w:t>(</w:t>
      </w:r>
      <w:r w:rsidRPr="00882279">
        <w:rPr>
          <w:b/>
          <w:bCs/>
          <w:shd w:val="clear" w:color="auto" w:fill="FEFB00"/>
          <w:lang w:val="en-US"/>
        </w:rPr>
        <w:t>full name of Corporate Secretary</w:t>
      </w:r>
      <w:r>
        <w:rPr>
          <w:shd w:val="clear" w:color="auto" w:fill="FEFB00"/>
          <w:lang w:val="en-US"/>
        </w:rPr>
        <w:t>)</w:t>
      </w:r>
      <w:r>
        <w:rPr>
          <w:lang w:val="en-US"/>
        </w:rPr>
        <w:t xml:space="preserve">, being the duly elected, qualified and incumbent Corporate Secretary </w:t>
      </w:r>
      <w:proofErr w:type="gramStart"/>
      <w:r>
        <w:rPr>
          <w:lang w:val="en-US"/>
        </w:rPr>
        <w:t xml:space="preserve">of  </w:t>
      </w:r>
      <w:r>
        <w:rPr>
          <w:b/>
          <w:bCs/>
          <w:shd w:val="clear" w:color="auto" w:fill="FEFB00"/>
          <w:lang w:val="en-US"/>
        </w:rPr>
        <w:t>(</w:t>
      </w:r>
      <w:proofErr w:type="gramEnd"/>
      <w:r>
        <w:rPr>
          <w:b/>
          <w:bCs/>
          <w:shd w:val="clear" w:color="auto" w:fill="FEFB00"/>
          <w:lang w:val="en-US"/>
        </w:rPr>
        <w:t>full name of Corporation)</w:t>
      </w:r>
      <w:r>
        <w:rPr>
          <w:lang w:val="en-US"/>
        </w:rPr>
        <w:t xml:space="preserve">  (the </w:t>
      </w:r>
      <w:r>
        <w:rPr>
          <w:rtl/>
          <w:lang w:val="ar-SA"/>
        </w:rPr>
        <w:t>“</w:t>
      </w:r>
      <w:r>
        <w:rPr>
          <w:lang w:val="en-US"/>
        </w:rPr>
        <w:t>Corporation</w:t>
      </w:r>
      <w:r>
        <w:t>”)</w:t>
      </w:r>
      <w:r>
        <w:rPr>
          <w:lang w:val="en-US"/>
        </w:rPr>
        <w:t xml:space="preserve"> with principal address at </w:t>
      </w:r>
      <w:r>
        <w:rPr>
          <w:shd w:val="clear" w:color="auto" w:fill="FEFB00"/>
          <w:lang w:val="en-US"/>
        </w:rPr>
        <w:t>(</w:t>
      </w:r>
      <w:r w:rsidRPr="00882279">
        <w:rPr>
          <w:b/>
          <w:bCs/>
          <w:shd w:val="clear" w:color="auto" w:fill="FEFB00"/>
          <w:lang w:val="en-US"/>
        </w:rPr>
        <w:t>corporate address</w:t>
      </w:r>
      <w:r>
        <w:rPr>
          <w:shd w:val="clear" w:color="auto" w:fill="FEFB00"/>
          <w:lang w:val="en-US"/>
        </w:rPr>
        <w:t>)</w:t>
      </w:r>
      <w:r>
        <w:t>,</w:t>
      </w:r>
    </w:p>
    <w:p w14:paraId="1C0F94EC" w14:textId="77777777" w:rsidR="00664768" w:rsidRDefault="00664768">
      <w:pPr>
        <w:pStyle w:val="BodyA"/>
        <w:jc w:val="both"/>
      </w:pPr>
    </w:p>
    <w:p w14:paraId="1CD0D9C9" w14:textId="77777777" w:rsidR="00664768" w:rsidRDefault="00A915D0">
      <w:pPr>
        <w:pStyle w:val="BodyA"/>
        <w:jc w:val="both"/>
      </w:pPr>
      <w:r>
        <w:rPr>
          <w:lang w:val="de-DE"/>
        </w:rPr>
        <w:t xml:space="preserve">          DO HEREBY CERTIFY:</w:t>
      </w:r>
    </w:p>
    <w:p w14:paraId="133FA267" w14:textId="77777777" w:rsidR="00664768" w:rsidRDefault="00A915D0">
      <w:pPr>
        <w:pStyle w:val="BodyA"/>
        <w:jc w:val="both"/>
      </w:pPr>
      <w:r>
        <w:tab/>
      </w:r>
    </w:p>
    <w:p w14:paraId="0B460D9B" w14:textId="77777777" w:rsidR="00664768" w:rsidRDefault="00A915D0">
      <w:pPr>
        <w:pStyle w:val="ListParagraph"/>
        <w:numPr>
          <w:ilvl w:val="0"/>
          <w:numId w:val="2"/>
        </w:numPr>
        <w:jc w:val="both"/>
      </w:pPr>
      <w:r>
        <w:t xml:space="preserve">That on </w:t>
      </w:r>
      <w:r>
        <w:rPr>
          <w:shd w:val="clear" w:color="auto" w:fill="FEFB00"/>
        </w:rPr>
        <w:t>(</w:t>
      </w:r>
      <w:r w:rsidRPr="00882279">
        <w:rPr>
          <w:b/>
          <w:bCs/>
          <w:shd w:val="clear" w:color="auto" w:fill="FEFB00"/>
        </w:rPr>
        <w:t>date of Board Meeting</w:t>
      </w:r>
      <w:r>
        <w:rPr>
          <w:shd w:val="clear" w:color="auto" w:fill="FEFB00"/>
        </w:rPr>
        <w:t>)</w:t>
      </w:r>
      <w:r>
        <w:t>,</w:t>
      </w:r>
      <w:r>
        <w:rPr>
          <w:b/>
          <w:bCs/>
        </w:rPr>
        <w:t xml:space="preserve"> </w:t>
      </w:r>
      <w:r>
        <w:t>at the meeting of the</w:t>
      </w:r>
      <w:r>
        <w:rPr>
          <w:b/>
          <w:bCs/>
        </w:rPr>
        <w:t xml:space="preserve"> </w:t>
      </w:r>
      <w:r>
        <w:t>Board of Directors of this Corporation, during which a quorum was present and acted all throughout, the Board of Directors passed and approved the following resolutions:</w:t>
      </w:r>
    </w:p>
    <w:p w14:paraId="1984B207" w14:textId="77777777" w:rsidR="00664768" w:rsidRDefault="00664768">
      <w:pPr>
        <w:pStyle w:val="BodyA"/>
        <w:tabs>
          <w:tab w:val="left" w:pos="990"/>
        </w:tabs>
        <w:jc w:val="both"/>
      </w:pPr>
    </w:p>
    <w:p w14:paraId="12AE6B4C" w14:textId="6237B7EB" w:rsidR="00664768" w:rsidRDefault="00A915D0">
      <w:pPr>
        <w:pStyle w:val="ListParagraph"/>
        <w:tabs>
          <w:tab w:val="left" w:pos="990"/>
        </w:tabs>
        <w:ind w:left="1440" w:right="1350"/>
        <w:jc w:val="both"/>
      </w:pPr>
      <w:r>
        <w:t xml:space="preserve">          “</w:t>
      </w:r>
      <w:r>
        <w:rPr>
          <w:b/>
          <w:bCs/>
        </w:rPr>
        <w:t>RESOLVED</w:t>
      </w:r>
      <w:r>
        <w:t xml:space="preserve">, that </w:t>
      </w:r>
      <w:r w:rsidR="006D4877">
        <w:rPr>
          <w:shd w:val="clear" w:color="auto" w:fill="FEFB00"/>
        </w:rPr>
        <w:t>(</w:t>
      </w:r>
      <w:r w:rsidR="006D4877">
        <w:rPr>
          <w:b/>
          <w:bCs/>
          <w:shd w:val="clear" w:color="auto" w:fill="FEFB00"/>
        </w:rPr>
        <w:t>FULL COMPANY NAME OF AGGREGATOR)</w:t>
      </w:r>
      <w:r>
        <w:t xml:space="preserve"> is an official business partner of the Corporation</w:t>
      </w:r>
      <w:r w:rsidR="00882279">
        <w:t>.</w:t>
      </w:r>
    </w:p>
    <w:p w14:paraId="0C7CF215" w14:textId="77777777" w:rsidR="00882279" w:rsidRDefault="00882279">
      <w:pPr>
        <w:pStyle w:val="ListParagraph"/>
        <w:tabs>
          <w:tab w:val="left" w:pos="990"/>
        </w:tabs>
        <w:ind w:left="1440" w:right="1350"/>
        <w:jc w:val="both"/>
      </w:pPr>
    </w:p>
    <w:p w14:paraId="4856F14A" w14:textId="5C74CBD8" w:rsidR="00664768" w:rsidRPr="00882279" w:rsidRDefault="00882279" w:rsidP="00882279">
      <w:pPr>
        <w:pStyle w:val="ListParagraph"/>
        <w:tabs>
          <w:tab w:val="left" w:pos="990"/>
        </w:tabs>
        <w:ind w:left="1440" w:right="1350"/>
        <w:jc w:val="both"/>
      </w:pPr>
      <w:r>
        <w:rPr>
          <w:b/>
          <w:bCs/>
        </w:rPr>
        <w:tab/>
        <w:t xml:space="preserve">RESOLVED FURTHER, </w:t>
      </w:r>
      <w:r>
        <w:t xml:space="preserve">that that </w:t>
      </w:r>
      <w:r>
        <w:rPr>
          <w:shd w:val="clear" w:color="auto" w:fill="FEFB00"/>
        </w:rPr>
        <w:t>(</w:t>
      </w:r>
      <w:r w:rsidR="00A915D0">
        <w:rPr>
          <w:b/>
          <w:bCs/>
          <w:shd w:val="clear" w:color="auto" w:fill="FEFB00"/>
        </w:rPr>
        <w:t>FULL NAME OF CORPORATION</w:t>
      </w:r>
      <w:r>
        <w:rPr>
          <w:b/>
          <w:bCs/>
          <w:shd w:val="clear" w:color="auto" w:fill="FEFB00"/>
        </w:rPr>
        <w:t>)</w:t>
      </w:r>
      <w:r w:rsidRPr="00882279">
        <w:t xml:space="preserve"> </w:t>
      </w:r>
      <w:r>
        <w:t xml:space="preserve">owns the Sender IDs </w:t>
      </w:r>
      <w:r w:rsidRPr="00882279">
        <w:rPr>
          <w:highlight w:val="yellow"/>
        </w:rPr>
        <w:t>(insert Sender IDs being registered)</w:t>
      </w:r>
    </w:p>
    <w:p w14:paraId="4A141F96" w14:textId="77777777" w:rsidR="00882279" w:rsidRDefault="00882279">
      <w:pPr>
        <w:pStyle w:val="ListParagraph"/>
        <w:tabs>
          <w:tab w:val="left" w:pos="990"/>
        </w:tabs>
        <w:ind w:left="1440" w:right="1350"/>
        <w:jc w:val="both"/>
      </w:pPr>
    </w:p>
    <w:p w14:paraId="4A7383F1" w14:textId="77777777" w:rsidR="00664768" w:rsidRDefault="00A915D0">
      <w:pPr>
        <w:pStyle w:val="ListParagraph"/>
        <w:tabs>
          <w:tab w:val="left" w:pos="990"/>
        </w:tabs>
        <w:ind w:left="1440" w:right="1350"/>
        <w:jc w:val="both"/>
      </w:pPr>
      <w:r>
        <w:tab/>
      </w:r>
      <w:r>
        <w:rPr>
          <w:b/>
          <w:bCs/>
        </w:rPr>
        <w:t xml:space="preserve">RESOLVED FURTHER, </w:t>
      </w:r>
      <w:r>
        <w:t xml:space="preserve">that the following person/s is/are duly authorized to sign on behalf of the Corporation: </w:t>
      </w:r>
    </w:p>
    <w:p w14:paraId="4C998925" w14:textId="77777777" w:rsidR="00664768" w:rsidRDefault="00664768">
      <w:pPr>
        <w:pStyle w:val="BodyA"/>
        <w:ind w:left="1440" w:right="1350"/>
        <w:jc w:val="both"/>
      </w:pPr>
    </w:p>
    <w:p w14:paraId="392F2D0E" w14:textId="77777777" w:rsidR="00664768" w:rsidRDefault="00A915D0">
      <w:pPr>
        <w:pStyle w:val="BodyA"/>
        <w:ind w:left="1440" w:right="1350"/>
        <w:jc w:val="both"/>
        <w:rPr>
          <w:shd w:val="clear" w:color="auto" w:fill="FEFB00"/>
        </w:rPr>
      </w:pPr>
      <w:r>
        <w:rPr>
          <w:shd w:val="clear" w:color="auto" w:fill="FEFB00"/>
          <w:lang w:val="en-US"/>
        </w:rPr>
        <w:t>(</w:t>
      </w:r>
      <w:r w:rsidRPr="00882279">
        <w:rPr>
          <w:b/>
          <w:bCs/>
          <w:shd w:val="clear" w:color="auto" w:fill="FEFB00"/>
          <w:lang w:val="en-US"/>
        </w:rPr>
        <w:t>Name</w:t>
      </w:r>
      <w:r>
        <w:rPr>
          <w:shd w:val="clear" w:color="auto" w:fill="FEFB00"/>
          <w:lang w:val="en-US"/>
        </w:rPr>
        <w:t>) (</w:t>
      </w:r>
      <w:r w:rsidRPr="00882279">
        <w:rPr>
          <w:b/>
          <w:bCs/>
          <w:shd w:val="clear" w:color="auto" w:fill="FEFB00"/>
          <w:lang w:val="en-US"/>
        </w:rPr>
        <w:t>Official Position in the Corporation</w:t>
      </w:r>
      <w:r>
        <w:rPr>
          <w:shd w:val="clear" w:color="auto" w:fill="FEFB00"/>
          <w:lang w:val="en-US"/>
        </w:rPr>
        <w:t>)</w:t>
      </w:r>
    </w:p>
    <w:p w14:paraId="61E0390B" w14:textId="77777777" w:rsidR="00664768" w:rsidRDefault="00664768">
      <w:pPr>
        <w:pStyle w:val="BodyA"/>
        <w:ind w:left="1440" w:right="1350"/>
        <w:jc w:val="both"/>
      </w:pPr>
    </w:p>
    <w:p w14:paraId="71F9355B" w14:textId="77777777" w:rsidR="00664768" w:rsidRDefault="00664768">
      <w:pPr>
        <w:pStyle w:val="BodyA"/>
        <w:ind w:left="1440" w:right="1350"/>
        <w:jc w:val="both"/>
      </w:pPr>
    </w:p>
    <w:p w14:paraId="0080E683" w14:textId="77777777" w:rsidR="00664768" w:rsidRDefault="00A915D0">
      <w:pPr>
        <w:pStyle w:val="BodyA"/>
        <w:tabs>
          <w:tab w:val="left" w:pos="7020"/>
        </w:tabs>
        <w:ind w:left="1440" w:right="1530"/>
        <w:jc w:val="both"/>
      </w:pPr>
      <w:r>
        <w:rPr>
          <w:b/>
          <w:bCs/>
          <w:lang w:val="de-DE"/>
        </w:rPr>
        <w:t xml:space="preserve">          RESOLVED FINALLY</w:t>
      </w:r>
      <w:r>
        <w:rPr>
          <w:lang w:val="en-US"/>
        </w:rPr>
        <w:t xml:space="preserve">, to consider the foregoing resolution as valid and subsisting unless otherwise </w:t>
      </w:r>
      <w:r>
        <w:rPr>
          <w:lang w:val="en-US"/>
        </w:rPr>
        <w:t>revoked or amended in writing by the Corporation.</w:t>
      </w:r>
      <w:r>
        <w:t>”</w:t>
      </w:r>
    </w:p>
    <w:p w14:paraId="6C17EC34" w14:textId="77777777" w:rsidR="00664768" w:rsidRDefault="00664768">
      <w:pPr>
        <w:pStyle w:val="BodyA"/>
        <w:ind w:right="1440"/>
        <w:jc w:val="both"/>
      </w:pPr>
    </w:p>
    <w:p w14:paraId="6CCD8512" w14:textId="77777777" w:rsidR="00664768" w:rsidRDefault="00A915D0">
      <w:pPr>
        <w:pStyle w:val="BodyA"/>
        <w:tabs>
          <w:tab w:val="left" w:pos="1080"/>
        </w:tabs>
        <w:jc w:val="both"/>
      </w:pPr>
      <w:r>
        <w:rPr>
          <w:b/>
          <w:bCs/>
        </w:rPr>
        <w:t xml:space="preserve">          </w:t>
      </w:r>
      <w:r>
        <w:rPr>
          <w:lang w:val="en-US"/>
        </w:rPr>
        <w:t>2. That the aforesaid resolution is a true and correct copy of its original in my possession and custody as such Corporate Secretary and that the same has not been revoked, amended and/or modified up to the present.</w:t>
      </w:r>
    </w:p>
    <w:p w14:paraId="2376E46C" w14:textId="77777777" w:rsidR="00664768" w:rsidRDefault="00664768">
      <w:pPr>
        <w:pStyle w:val="BodyA"/>
        <w:jc w:val="both"/>
      </w:pPr>
    </w:p>
    <w:p w14:paraId="2325D7D5" w14:textId="77777777" w:rsidR="00664768" w:rsidRDefault="00A915D0">
      <w:pPr>
        <w:pStyle w:val="BodyA"/>
        <w:jc w:val="both"/>
      </w:pPr>
      <w:r>
        <w:t xml:space="preserve">          </w:t>
      </w:r>
      <w:r>
        <w:rPr>
          <w:b/>
          <w:bCs/>
          <w:lang w:val="de-DE"/>
        </w:rPr>
        <w:t>IN WITNESS WHEREOF</w:t>
      </w:r>
      <w:r>
        <w:rPr>
          <w:lang w:val="en-US"/>
        </w:rPr>
        <w:t xml:space="preserve">, I have hereunto set my hand and affixed the seal of </w:t>
      </w:r>
      <w:proofErr w:type="gramStart"/>
      <w:r>
        <w:rPr>
          <w:lang w:val="en-US"/>
        </w:rPr>
        <w:t>the  Corporation</w:t>
      </w:r>
      <w:proofErr w:type="gramEnd"/>
      <w:r>
        <w:rPr>
          <w:lang w:val="en-US"/>
        </w:rPr>
        <w:t xml:space="preserve"> this ___ day of  _______ at ______________-.</w:t>
      </w:r>
    </w:p>
    <w:p w14:paraId="7DD5BCA0" w14:textId="77777777" w:rsidR="00664768" w:rsidRDefault="00664768">
      <w:pPr>
        <w:pStyle w:val="BodyA"/>
        <w:jc w:val="both"/>
      </w:pPr>
    </w:p>
    <w:p w14:paraId="0BB23373" w14:textId="77777777" w:rsidR="00664768" w:rsidRDefault="00A915D0">
      <w:pPr>
        <w:pStyle w:val="BodyA"/>
        <w:ind w:firstLine="720"/>
        <w:jc w:val="both"/>
      </w:pPr>
      <w:r>
        <w:t xml:space="preserve">                   </w:t>
      </w:r>
    </w:p>
    <w:p w14:paraId="4E6C76DA" w14:textId="77777777" w:rsidR="00664768" w:rsidRDefault="00664768">
      <w:pPr>
        <w:pStyle w:val="BodyA"/>
        <w:jc w:val="both"/>
      </w:pPr>
    </w:p>
    <w:p w14:paraId="32186C40" w14:textId="77777777" w:rsidR="00664768" w:rsidRDefault="00A915D0">
      <w:pPr>
        <w:pStyle w:val="BodyA"/>
        <w:jc w:val="both"/>
        <w:rPr>
          <w:b/>
          <w:bCs/>
        </w:rPr>
      </w:pPr>
      <w:r>
        <w:t xml:space="preserve">                                                                                      </w:t>
      </w:r>
      <w:r>
        <w:rPr>
          <w:b/>
          <w:bCs/>
          <w:lang w:val="en-US"/>
        </w:rPr>
        <w:t>_______________________</w:t>
      </w:r>
    </w:p>
    <w:p w14:paraId="6DFDB208" w14:textId="77777777" w:rsidR="00664768" w:rsidRDefault="00A915D0">
      <w:pPr>
        <w:pStyle w:val="BodyA"/>
        <w:ind w:firstLine="720"/>
        <w:jc w:val="both"/>
      </w:pPr>
      <w:r>
        <w:t xml:space="preserve">                                                                              </w:t>
      </w:r>
      <w:r>
        <w:rPr>
          <w:lang w:val="en-US"/>
        </w:rPr>
        <w:t xml:space="preserve">  Corporate Secretary</w:t>
      </w:r>
    </w:p>
    <w:p w14:paraId="38A3D47E" w14:textId="77777777" w:rsidR="00664768" w:rsidRDefault="00664768">
      <w:pPr>
        <w:pStyle w:val="BodyA"/>
        <w:jc w:val="both"/>
      </w:pPr>
    </w:p>
    <w:p w14:paraId="001BBBB8" w14:textId="77777777" w:rsidR="00664768" w:rsidRDefault="00664768">
      <w:pPr>
        <w:pStyle w:val="BodyA"/>
        <w:jc w:val="both"/>
      </w:pPr>
    </w:p>
    <w:p w14:paraId="42FD426F" w14:textId="77777777" w:rsidR="00664768" w:rsidRDefault="00664768">
      <w:pPr>
        <w:pStyle w:val="BodyA"/>
        <w:jc w:val="both"/>
      </w:pPr>
    </w:p>
    <w:p w14:paraId="08EA65D6" w14:textId="77777777" w:rsidR="00664768" w:rsidRDefault="00664768">
      <w:pPr>
        <w:pStyle w:val="BodyA"/>
        <w:jc w:val="both"/>
      </w:pPr>
    </w:p>
    <w:p w14:paraId="23516583" w14:textId="77777777" w:rsidR="00664768" w:rsidRDefault="00664768">
      <w:pPr>
        <w:pStyle w:val="BodyA"/>
        <w:jc w:val="both"/>
      </w:pPr>
    </w:p>
    <w:p w14:paraId="04B010DC" w14:textId="77777777" w:rsidR="00664768" w:rsidRDefault="00664768">
      <w:pPr>
        <w:pStyle w:val="BodyA"/>
        <w:jc w:val="both"/>
      </w:pPr>
    </w:p>
    <w:p w14:paraId="71837939" w14:textId="77777777" w:rsidR="00664768" w:rsidRDefault="00664768">
      <w:pPr>
        <w:pStyle w:val="BodyA"/>
        <w:jc w:val="both"/>
      </w:pPr>
    </w:p>
    <w:p w14:paraId="5BCE6D7A" w14:textId="77777777" w:rsidR="00664768" w:rsidRDefault="00A915D0">
      <w:pPr>
        <w:pStyle w:val="BodyA"/>
        <w:ind w:firstLine="720"/>
        <w:jc w:val="both"/>
      </w:pPr>
      <w:r>
        <w:rPr>
          <w:b/>
          <w:bCs/>
          <w:lang w:val="en-US"/>
        </w:rPr>
        <w:t>SUBSCRIBED AND SWORN</w:t>
      </w:r>
      <w:r>
        <w:rPr>
          <w:lang w:val="en-US"/>
        </w:rPr>
        <w:t xml:space="preserve">  before me this __ day of ______________ at ___________, by affiant who is presently known to me or identified through competent evidence of identity by means of  _____________  issued at  _____________ on ___________ and expires on ______________.</w:t>
      </w:r>
    </w:p>
    <w:p w14:paraId="194ABF35" w14:textId="77777777" w:rsidR="00664768" w:rsidRDefault="00664768">
      <w:pPr>
        <w:pStyle w:val="BodyA"/>
        <w:jc w:val="both"/>
      </w:pPr>
    </w:p>
    <w:p w14:paraId="63961E95" w14:textId="77777777" w:rsidR="00664768" w:rsidRDefault="00A915D0">
      <w:pPr>
        <w:pStyle w:val="BodyA"/>
        <w:jc w:val="both"/>
      </w:pPr>
      <w:r>
        <w:rPr>
          <w:lang w:val="en-US"/>
        </w:rPr>
        <w:t>Doc. No. ___</w:t>
      </w:r>
      <w:proofErr w:type="gramStart"/>
      <w:r>
        <w:rPr>
          <w:lang w:val="en-US"/>
        </w:rPr>
        <w:t>_;</w:t>
      </w:r>
      <w:proofErr w:type="gramEnd"/>
    </w:p>
    <w:p w14:paraId="11201B2A" w14:textId="77777777" w:rsidR="00664768" w:rsidRDefault="00A915D0">
      <w:pPr>
        <w:pStyle w:val="BodyA"/>
        <w:jc w:val="both"/>
      </w:pPr>
      <w:r>
        <w:rPr>
          <w:lang w:val="en-US"/>
        </w:rPr>
        <w:t>Page No. ___</w:t>
      </w:r>
      <w:proofErr w:type="gramStart"/>
      <w:r>
        <w:rPr>
          <w:lang w:val="en-US"/>
        </w:rPr>
        <w:t>_;</w:t>
      </w:r>
      <w:proofErr w:type="gramEnd"/>
    </w:p>
    <w:p w14:paraId="17BED65A" w14:textId="77777777" w:rsidR="00664768" w:rsidRDefault="00A915D0">
      <w:pPr>
        <w:pStyle w:val="BodyA"/>
        <w:jc w:val="both"/>
      </w:pPr>
      <w:r>
        <w:rPr>
          <w:lang w:val="en-US"/>
        </w:rPr>
        <w:t>Book No. ___</w:t>
      </w:r>
      <w:proofErr w:type="gramStart"/>
      <w:r>
        <w:rPr>
          <w:lang w:val="en-US"/>
        </w:rPr>
        <w:t>_;</w:t>
      </w:r>
      <w:proofErr w:type="gramEnd"/>
    </w:p>
    <w:p w14:paraId="0F320819" w14:textId="77777777" w:rsidR="00664768" w:rsidRDefault="00A915D0">
      <w:pPr>
        <w:pStyle w:val="BodyA"/>
        <w:jc w:val="both"/>
      </w:pPr>
      <w:r>
        <w:rPr>
          <w:lang w:val="en-US"/>
        </w:rPr>
        <w:t xml:space="preserve">Series of 2024. </w:t>
      </w:r>
    </w:p>
    <w:sectPr w:rsidR="0066476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630" w:right="1890" w:bottom="540" w:left="1800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E3FB" w14:textId="77777777" w:rsidR="0018130A" w:rsidRDefault="0018130A">
      <w:r>
        <w:separator/>
      </w:r>
    </w:p>
  </w:endnote>
  <w:endnote w:type="continuationSeparator" w:id="0">
    <w:p w14:paraId="456A0564" w14:textId="77777777" w:rsidR="0018130A" w:rsidRDefault="0018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A38F" w14:textId="77777777" w:rsidR="00664768" w:rsidRDefault="00A915D0">
    <w:pPr>
      <w:pStyle w:val="Footer"/>
      <w:tabs>
        <w:tab w:val="clear" w:pos="8640"/>
        <w:tab w:val="right" w:pos="8530"/>
      </w:tabs>
      <w:rPr>
        <w:rFonts w:ascii="Verdana" w:eastAsia="Verdana" w:hAnsi="Verdana" w:cs="Verdana"/>
        <w:color w:val="999999"/>
        <w:sz w:val="17"/>
        <w:szCs w:val="17"/>
        <w:u w:color="999999"/>
      </w:rPr>
    </w:pPr>
    <w:r>
      <w:rPr>
        <w:rFonts w:ascii="Verdana" w:hAnsi="Verdana"/>
        <w:color w:val="999999"/>
        <w:sz w:val="16"/>
        <w:szCs w:val="16"/>
        <w:u w:color="999999"/>
      </w:rPr>
      <w:t>PUBLIC</w:t>
    </w:r>
  </w:p>
  <w:p w14:paraId="2CDF7978" w14:textId="77777777" w:rsidR="00664768" w:rsidRDefault="00A915D0">
    <w:pPr>
      <w:pStyle w:val="Footer"/>
      <w:tabs>
        <w:tab w:val="clear" w:pos="8640"/>
        <w:tab w:val="right" w:pos="8530"/>
      </w:tabs>
    </w:pPr>
    <w:r>
      <w:rPr>
        <w:rFonts w:ascii="Verdana" w:hAnsi="Verdana"/>
        <w:color w:val="999999"/>
        <w:sz w:val="16"/>
        <w:szCs w:val="16"/>
        <w:u w:color="999999"/>
      </w:rPr>
      <w:t>For Public Use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DD3E" w14:textId="77777777" w:rsidR="00664768" w:rsidRDefault="00664768">
    <w:pPr>
      <w:pStyle w:val="Footer"/>
      <w:tabs>
        <w:tab w:val="clear" w:pos="8640"/>
        <w:tab w:val="right" w:pos="85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524C" w14:textId="77777777" w:rsidR="0018130A" w:rsidRDefault="0018130A">
      <w:r>
        <w:separator/>
      </w:r>
    </w:p>
  </w:footnote>
  <w:footnote w:type="continuationSeparator" w:id="0">
    <w:p w14:paraId="2F6F244B" w14:textId="77777777" w:rsidR="0018130A" w:rsidRDefault="0018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9731" w14:textId="77777777" w:rsidR="00664768" w:rsidRDefault="00A915D0">
    <w:pPr>
      <w:pStyle w:val="Header"/>
      <w:tabs>
        <w:tab w:val="clear" w:pos="8640"/>
        <w:tab w:val="right" w:pos="8530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7782" w14:textId="77777777" w:rsidR="00664768" w:rsidRDefault="00A915D0">
    <w:pPr>
      <w:pStyle w:val="Header"/>
      <w:tabs>
        <w:tab w:val="clear" w:pos="8640"/>
        <w:tab w:val="right" w:pos="8530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9393A"/>
    <w:multiLevelType w:val="hybridMultilevel"/>
    <w:tmpl w:val="35C8892C"/>
    <w:styleLink w:val="ImportedStyle1"/>
    <w:lvl w:ilvl="0" w:tplc="FE7A56E2">
      <w:start w:val="1"/>
      <w:numFmt w:val="decimal"/>
      <w:lvlText w:val="%1."/>
      <w:lvlJc w:val="left"/>
      <w:pPr>
        <w:tabs>
          <w:tab w:val="num" w:pos="720"/>
        </w:tabs>
        <w:ind w:left="27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E42766">
      <w:start w:val="1"/>
      <w:numFmt w:val="lowerLetter"/>
      <w:lvlText w:val="%2."/>
      <w:lvlJc w:val="left"/>
      <w:pPr>
        <w:tabs>
          <w:tab w:val="left" w:pos="720"/>
          <w:tab w:val="num" w:pos="1224"/>
        </w:tabs>
        <w:ind w:left="774" w:firstLine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44F56A">
      <w:start w:val="1"/>
      <w:numFmt w:val="lowerRoman"/>
      <w:lvlText w:val="%3."/>
      <w:lvlJc w:val="left"/>
      <w:pPr>
        <w:tabs>
          <w:tab w:val="left" w:pos="720"/>
          <w:tab w:val="num" w:pos="1928"/>
        </w:tabs>
        <w:ind w:left="1478" w:firstLine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84F12E">
      <w:start w:val="1"/>
      <w:numFmt w:val="decimal"/>
      <w:lvlText w:val="%4."/>
      <w:lvlJc w:val="left"/>
      <w:pPr>
        <w:tabs>
          <w:tab w:val="left" w:pos="720"/>
          <w:tab w:val="num" w:pos="2664"/>
        </w:tabs>
        <w:ind w:left="2214" w:firstLine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BC3378">
      <w:start w:val="1"/>
      <w:numFmt w:val="lowerLetter"/>
      <w:lvlText w:val="%5."/>
      <w:lvlJc w:val="left"/>
      <w:pPr>
        <w:tabs>
          <w:tab w:val="left" w:pos="720"/>
          <w:tab w:val="num" w:pos="3384"/>
        </w:tabs>
        <w:ind w:left="2934" w:firstLine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3C129A">
      <w:start w:val="1"/>
      <w:numFmt w:val="lowerRoman"/>
      <w:lvlText w:val="%6."/>
      <w:lvlJc w:val="left"/>
      <w:pPr>
        <w:tabs>
          <w:tab w:val="left" w:pos="720"/>
          <w:tab w:val="num" w:pos="4088"/>
        </w:tabs>
        <w:ind w:left="3638" w:firstLine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FA8140">
      <w:start w:val="1"/>
      <w:numFmt w:val="decimal"/>
      <w:lvlText w:val="%7."/>
      <w:lvlJc w:val="left"/>
      <w:pPr>
        <w:tabs>
          <w:tab w:val="left" w:pos="720"/>
          <w:tab w:val="num" w:pos="4824"/>
        </w:tabs>
        <w:ind w:left="4374" w:firstLine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C4C1B6">
      <w:start w:val="1"/>
      <w:numFmt w:val="lowerLetter"/>
      <w:lvlText w:val="%8."/>
      <w:lvlJc w:val="left"/>
      <w:pPr>
        <w:tabs>
          <w:tab w:val="left" w:pos="720"/>
          <w:tab w:val="num" w:pos="5544"/>
        </w:tabs>
        <w:ind w:left="5094" w:firstLine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C29CA">
      <w:start w:val="1"/>
      <w:numFmt w:val="lowerRoman"/>
      <w:lvlText w:val="%9."/>
      <w:lvlJc w:val="left"/>
      <w:pPr>
        <w:tabs>
          <w:tab w:val="left" w:pos="720"/>
          <w:tab w:val="num" w:pos="6248"/>
        </w:tabs>
        <w:ind w:left="5798" w:firstLine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BC20FF4"/>
    <w:multiLevelType w:val="hybridMultilevel"/>
    <w:tmpl w:val="35C8892C"/>
    <w:numStyleLink w:val="ImportedStyle1"/>
  </w:abstractNum>
  <w:num w:numId="1" w16cid:durableId="201553004">
    <w:abstractNumId w:val="0"/>
  </w:num>
  <w:num w:numId="2" w16cid:durableId="39840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68"/>
    <w:rsid w:val="0018130A"/>
    <w:rsid w:val="005B5761"/>
    <w:rsid w:val="00664768"/>
    <w:rsid w:val="006D4877"/>
    <w:rsid w:val="00882279"/>
    <w:rsid w:val="00A915D0"/>
    <w:rsid w:val="00AC7CFA"/>
    <w:rsid w:val="00E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B3F01"/>
  <w15:docId w15:val="{EFE8E849-EA62-CA47-BCDE-C845186D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PH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 Sebastian Bantayan</cp:lastModifiedBy>
  <cp:revision>2</cp:revision>
  <dcterms:created xsi:type="dcterms:W3CDTF">2024-07-22T04:56:00Z</dcterms:created>
  <dcterms:modified xsi:type="dcterms:W3CDTF">2024-07-22T04:56:00Z</dcterms:modified>
</cp:coreProperties>
</file>